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C83" w:rsidRDefault="008E5C83" w:rsidP="006F17D2">
      <w:pPr>
        <w:spacing w:after="0" w:line="276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28"/>
        </w:rPr>
      </w:pPr>
      <w:r w:rsidRPr="008E5C83">
        <w:rPr>
          <w:rFonts w:ascii="Times New Roman" w:hAnsi="Times New Roman" w:cs="Times New Roman"/>
          <w:b/>
          <w:color w:val="2E74B5" w:themeColor="accent1" w:themeShade="BF"/>
          <w:sz w:val="28"/>
        </w:rPr>
        <w:t>ВАШЕМУ РЕБЕНКУ 2 ГОДА</w:t>
      </w:r>
    </w:p>
    <w:p w:rsidR="008E5C83" w:rsidRPr="00E6176E" w:rsidRDefault="008E5C83" w:rsidP="006F17D2">
      <w:pPr>
        <w:spacing w:after="0" w:line="276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18"/>
        </w:rPr>
      </w:pPr>
    </w:p>
    <w:p w:rsidR="008E5C83" w:rsidRDefault="008E5C83" w:rsidP="006F17D2">
      <w:pPr>
        <w:spacing w:after="0" w:line="276" w:lineRule="auto"/>
        <w:ind w:firstLine="426"/>
        <w:rPr>
          <w:rFonts w:ascii="Times New Roman" w:hAnsi="Times New Roman" w:cs="Times New Roman"/>
          <w:b/>
          <w:sz w:val="28"/>
        </w:rPr>
      </w:pPr>
      <w:r w:rsidRPr="008E5C83">
        <w:rPr>
          <w:rFonts w:ascii="Times New Roman" w:hAnsi="Times New Roman" w:cs="Times New Roman"/>
          <w:b/>
          <w:sz w:val="28"/>
        </w:rPr>
        <w:t>Что обычно делают дети в этом возрасте:</w:t>
      </w:r>
    </w:p>
    <w:p w:rsidR="008E5C83" w:rsidRPr="00E6176E" w:rsidRDefault="008E5C83" w:rsidP="006F17D2">
      <w:pPr>
        <w:spacing w:after="0" w:line="276" w:lineRule="auto"/>
        <w:jc w:val="center"/>
        <w:rPr>
          <w:rFonts w:ascii="Times New Roman" w:hAnsi="Times New Roman" w:cs="Times New Roman"/>
          <w:b/>
          <w:sz w:val="20"/>
        </w:rPr>
      </w:pPr>
    </w:p>
    <w:p w:rsidR="008E5C83" w:rsidRPr="008E5C83" w:rsidRDefault="008E5C83" w:rsidP="006F17D2">
      <w:pPr>
        <w:spacing w:after="0" w:line="276" w:lineRule="auto"/>
        <w:jc w:val="center"/>
        <w:rPr>
          <w:rFonts w:ascii="Times New Roman" w:hAnsi="Times New Roman" w:cs="Times New Roman"/>
          <w:i/>
          <w:sz w:val="28"/>
        </w:rPr>
      </w:pPr>
      <w:r w:rsidRPr="008E5C83">
        <w:rPr>
          <w:rFonts w:ascii="Times New Roman" w:hAnsi="Times New Roman" w:cs="Times New Roman"/>
          <w:i/>
          <w:sz w:val="28"/>
        </w:rPr>
        <w:t>Социальное/Эмоциональное развитие</w:t>
      </w:r>
    </w:p>
    <w:p w:rsidR="008E5C83" w:rsidRPr="008E5C83" w:rsidRDefault="008E5C83" w:rsidP="006F17D2">
      <w:pPr>
        <w:pStyle w:val="a3"/>
        <w:numPr>
          <w:ilvl w:val="0"/>
          <w:numId w:val="5"/>
        </w:numPr>
        <w:spacing w:after="0" w:line="276" w:lineRule="auto"/>
        <w:ind w:left="142" w:right="140" w:firstLine="284"/>
        <w:jc w:val="both"/>
        <w:rPr>
          <w:rFonts w:ascii="Times New Roman" w:hAnsi="Times New Roman" w:cs="Times New Roman"/>
          <w:sz w:val="28"/>
        </w:rPr>
      </w:pPr>
      <w:r w:rsidRPr="008E5C83">
        <w:rPr>
          <w:rFonts w:ascii="Times New Roman" w:hAnsi="Times New Roman" w:cs="Times New Roman"/>
          <w:sz w:val="28"/>
        </w:rPr>
        <w:t>Подражает другим, особенно взрослым и старшим детям.</w:t>
      </w:r>
    </w:p>
    <w:p w:rsidR="008E5C83" w:rsidRPr="008E5C83" w:rsidRDefault="008E5C83" w:rsidP="006F17D2">
      <w:pPr>
        <w:pStyle w:val="a3"/>
        <w:numPr>
          <w:ilvl w:val="0"/>
          <w:numId w:val="5"/>
        </w:numPr>
        <w:spacing w:after="0" w:line="276" w:lineRule="auto"/>
        <w:ind w:left="142" w:right="140" w:firstLine="284"/>
        <w:jc w:val="both"/>
        <w:rPr>
          <w:rFonts w:ascii="Times New Roman" w:hAnsi="Times New Roman" w:cs="Times New Roman"/>
          <w:sz w:val="28"/>
        </w:rPr>
      </w:pPr>
      <w:r w:rsidRPr="008E5C83">
        <w:rPr>
          <w:rFonts w:ascii="Times New Roman" w:hAnsi="Times New Roman" w:cs="Times New Roman"/>
          <w:sz w:val="28"/>
        </w:rPr>
        <w:t>Приходит в возбуждение с другими детьми.</w:t>
      </w:r>
    </w:p>
    <w:p w:rsidR="008E5C83" w:rsidRPr="008E5C83" w:rsidRDefault="008E5C83" w:rsidP="006F17D2">
      <w:pPr>
        <w:pStyle w:val="a3"/>
        <w:numPr>
          <w:ilvl w:val="0"/>
          <w:numId w:val="5"/>
        </w:numPr>
        <w:spacing w:after="0" w:line="276" w:lineRule="auto"/>
        <w:ind w:left="142" w:right="140" w:firstLine="284"/>
        <w:jc w:val="both"/>
        <w:rPr>
          <w:rFonts w:ascii="Times New Roman" w:hAnsi="Times New Roman" w:cs="Times New Roman"/>
          <w:sz w:val="28"/>
        </w:rPr>
      </w:pPr>
      <w:r w:rsidRPr="008E5C83">
        <w:rPr>
          <w:rFonts w:ascii="Times New Roman" w:hAnsi="Times New Roman" w:cs="Times New Roman"/>
          <w:sz w:val="28"/>
        </w:rPr>
        <w:t>Показывает все больше самостоятельности.</w:t>
      </w:r>
    </w:p>
    <w:p w:rsidR="008E5C83" w:rsidRPr="008E5C83" w:rsidRDefault="008E5C83" w:rsidP="006F17D2">
      <w:pPr>
        <w:pStyle w:val="a3"/>
        <w:numPr>
          <w:ilvl w:val="0"/>
          <w:numId w:val="5"/>
        </w:numPr>
        <w:spacing w:after="0" w:line="276" w:lineRule="auto"/>
        <w:ind w:left="142" w:right="140" w:firstLine="284"/>
        <w:jc w:val="both"/>
        <w:rPr>
          <w:rFonts w:ascii="Times New Roman" w:hAnsi="Times New Roman" w:cs="Times New Roman"/>
          <w:sz w:val="28"/>
        </w:rPr>
      </w:pPr>
      <w:r w:rsidRPr="008E5C83">
        <w:rPr>
          <w:rFonts w:ascii="Times New Roman" w:hAnsi="Times New Roman" w:cs="Times New Roman"/>
          <w:sz w:val="28"/>
        </w:rPr>
        <w:t>Провоцирует (делая, то, что ему не разрешают).</w:t>
      </w:r>
    </w:p>
    <w:p w:rsidR="008E5C83" w:rsidRPr="008E5C83" w:rsidRDefault="008E5C83" w:rsidP="006F17D2">
      <w:pPr>
        <w:pStyle w:val="a3"/>
        <w:numPr>
          <w:ilvl w:val="0"/>
          <w:numId w:val="5"/>
        </w:numPr>
        <w:spacing w:after="0" w:line="276" w:lineRule="auto"/>
        <w:ind w:left="142" w:right="140" w:firstLine="284"/>
        <w:jc w:val="both"/>
        <w:rPr>
          <w:rFonts w:ascii="Times New Roman" w:hAnsi="Times New Roman" w:cs="Times New Roman"/>
          <w:sz w:val="28"/>
        </w:rPr>
      </w:pPr>
      <w:r w:rsidRPr="008E5C83">
        <w:rPr>
          <w:rFonts w:ascii="Times New Roman" w:hAnsi="Times New Roman" w:cs="Times New Roman"/>
          <w:sz w:val="28"/>
        </w:rPr>
        <w:t>В основном играет рядом с другими детьми, но уже начинает включать в игру других детей, например, играет с ними в догонялки.</w:t>
      </w:r>
    </w:p>
    <w:p w:rsidR="008E5C83" w:rsidRPr="008E5C83" w:rsidRDefault="008E5C83" w:rsidP="006F17D2">
      <w:pPr>
        <w:spacing w:after="0" w:line="276" w:lineRule="auto"/>
        <w:rPr>
          <w:rFonts w:ascii="Times New Roman" w:hAnsi="Times New Roman" w:cs="Times New Roman"/>
          <w:sz w:val="28"/>
        </w:rPr>
      </w:pPr>
    </w:p>
    <w:p w:rsidR="008E5C83" w:rsidRPr="008E5C83" w:rsidRDefault="008E5C83" w:rsidP="006F17D2">
      <w:pPr>
        <w:spacing w:after="0" w:line="276" w:lineRule="auto"/>
        <w:jc w:val="center"/>
        <w:rPr>
          <w:rFonts w:ascii="Times New Roman" w:hAnsi="Times New Roman" w:cs="Times New Roman"/>
          <w:i/>
          <w:sz w:val="28"/>
        </w:rPr>
      </w:pPr>
      <w:r w:rsidRPr="008E5C83">
        <w:rPr>
          <w:rFonts w:ascii="Times New Roman" w:hAnsi="Times New Roman" w:cs="Times New Roman"/>
          <w:i/>
          <w:sz w:val="28"/>
        </w:rPr>
        <w:t>Язык/Общение</w:t>
      </w:r>
    </w:p>
    <w:p w:rsidR="008E5C83" w:rsidRPr="008E5C83" w:rsidRDefault="008E5C83" w:rsidP="006F17D2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8E5C83">
        <w:rPr>
          <w:rFonts w:ascii="Times New Roman" w:hAnsi="Times New Roman" w:cs="Times New Roman"/>
          <w:sz w:val="28"/>
        </w:rPr>
        <w:t>Указывает на предметы и картинки, когда их называют.</w:t>
      </w:r>
    </w:p>
    <w:p w:rsidR="008E5C83" w:rsidRPr="008E5C83" w:rsidRDefault="008E5C83" w:rsidP="006F17D2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8E5C83">
        <w:rPr>
          <w:rFonts w:ascii="Times New Roman" w:hAnsi="Times New Roman" w:cs="Times New Roman"/>
          <w:sz w:val="28"/>
        </w:rPr>
        <w:t>Знает части тела и имена знакомых людей.</w:t>
      </w:r>
    </w:p>
    <w:p w:rsidR="008E5C83" w:rsidRPr="008E5C83" w:rsidRDefault="008E5C83" w:rsidP="006F17D2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8E5C83">
        <w:rPr>
          <w:rFonts w:ascii="Times New Roman" w:hAnsi="Times New Roman" w:cs="Times New Roman"/>
          <w:sz w:val="28"/>
        </w:rPr>
        <w:t>Составляет предложения из 2 – 4 слов.</w:t>
      </w:r>
    </w:p>
    <w:p w:rsidR="008E5C83" w:rsidRPr="008E5C83" w:rsidRDefault="008E5C83" w:rsidP="006F17D2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8E5C83">
        <w:rPr>
          <w:rFonts w:ascii="Times New Roman" w:hAnsi="Times New Roman" w:cs="Times New Roman"/>
          <w:sz w:val="28"/>
        </w:rPr>
        <w:t>Следует простым указаниям.</w:t>
      </w:r>
    </w:p>
    <w:p w:rsidR="008E5C83" w:rsidRPr="008E5C83" w:rsidRDefault="008E5C83" w:rsidP="006F17D2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8E5C83">
        <w:rPr>
          <w:rFonts w:ascii="Times New Roman" w:hAnsi="Times New Roman" w:cs="Times New Roman"/>
          <w:sz w:val="28"/>
        </w:rPr>
        <w:t>Повторяет слова, услышанные в разговоре.</w:t>
      </w:r>
    </w:p>
    <w:p w:rsidR="008E5C83" w:rsidRPr="008E5C83" w:rsidRDefault="008E5C83" w:rsidP="006F17D2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8E5C83">
        <w:rPr>
          <w:rFonts w:ascii="Times New Roman" w:hAnsi="Times New Roman" w:cs="Times New Roman"/>
          <w:sz w:val="28"/>
        </w:rPr>
        <w:t>Показывает на предметы в книге.</w:t>
      </w:r>
    </w:p>
    <w:p w:rsidR="008E5C83" w:rsidRDefault="008E5C83" w:rsidP="006F17D2">
      <w:pPr>
        <w:spacing w:after="0" w:line="276" w:lineRule="auto"/>
        <w:rPr>
          <w:rFonts w:ascii="Times New Roman" w:hAnsi="Times New Roman" w:cs="Times New Roman"/>
          <w:sz w:val="28"/>
        </w:rPr>
      </w:pPr>
    </w:p>
    <w:p w:rsidR="008E5C83" w:rsidRPr="008E5C83" w:rsidRDefault="008E5C83" w:rsidP="006F17D2">
      <w:pPr>
        <w:spacing w:after="0" w:line="276" w:lineRule="auto"/>
        <w:jc w:val="center"/>
        <w:rPr>
          <w:rFonts w:ascii="Times New Roman" w:hAnsi="Times New Roman" w:cs="Times New Roman"/>
          <w:i/>
          <w:sz w:val="28"/>
        </w:rPr>
      </w:pPr>
      <w:r w:rsidRPr="008E5C83">
        <w:rPr>
          <w:rFonts w:ascii="Times New Roman" w:hAnsi="Times New Roman" w:cs="Times New Roman"/>
          <w:i/>
          <w:sz w:val="28"/>
        </w:rPr>
        <w:t>Познавательное развитие (обучение, мышление, решение задач)</w:t>
      </w:r>
    </w:p>
    <w:p w:rsidR="008E5C83" w:rsidRPr="008E5C83" w:rsidRDefault="008E5C83" w:rsidP="006F17D2">
      <w:pPr>
        <w:pStyle w:val="a3"/>
        <w:numPr>
          <w:ilvl w:val="0"/>
          <w:numId w:val="7"/>
        </w:numPr>
        <w:spacing w:after="0" w:line="276" w:lineRule="auto"/>
        <w:ind w:left="142" w:right="140" w:firstLine="218"/>
        <w:jc w:val="both"/>
        <w:rPr>
          <w:rFonts w:ascii="Times New Roman" w:hAnsi="Times New Roman" w:cs="Times New Roman"/>
          <w:sz w:val="28"/>
        </w:rPr>
      </w:pPr>
      <w:r w:rsidRPr="008E5C83">
        <w:rPr>
          <w:rFonts w:ascii="Times New Roman" w:hAnsi="Times New Roman" w:cs="Times New Roman"/>
          <w:sz w:val="28"/>
        </w:rPr>
        <w:t>Находит предметы, даже если они спрятаны под двумя или тремя покрывалами.</w:t>
      </w:r>
    </w:p>
    <w:p w:rsidR="008E5C83" w:rsidRPr="008E5C83" w:rsidRDefault="008E5C83" w:rsidP="006F17D2">
      <w:pPr>
        <w:pStyle w:val="a3"/>
        <w:numPr>
          <w:ilvl w:val="0"/>
          <w:numId w:val="7"/>
        </w:numPr>
        <w:spacing w:after="0" w:line="276" w:lineRule="auto"/>
        <w:ind w:left="0" w:right="140" w:firstLine="360"/>
        <w:jc w:val="both"/>
        <w:rPr>
          <w:rFonts w:ascii="Times New Roman" w:hAnsi="Times New Roman" w:cs="Times New Roman"/>
          <w:sz w:val="28"/>
        </w:rPr>
      </w:pPr>
      <w:r w:rsidRPr="008E5C83">
        <w:rPr>
          <w:rFonts w:ascii="Times New Roman" w:hAnsi="Times New Roman" w:cs="Times New Roman"/>
          <w:sz w:val="28"/>
        </w:rPr>
        <w:t>Начинает сортировать предметы по цвету и форме.</w:t>
      </w:r>
    </w:p>
    <w:p w:rsidR="008E5C83" w:rsidRPr="008E5C83" w:rsidRDefault="008E5C83" w:rsidP="006F17D2">
      <w:pPr>
        <w:pStyle w:val="a3"/>
        <w:numPr>
          <w:ilvl w:val="0"/>
          <w:numId w:val="7"/>
        </w:numPr>
        <w:spacing w:after="0" w:line="276" w:lineRule="auto"/>
        <w:ind w:left="0" w:right="140" w:firstLine="360"/>
        <w:jc w:val="both"/>
        <w:rPr>
          <w:rFonts w:ascii="Times New Roman" w:hAnsi="Times New Roman" w:cs="Times New Roman"/>
          <w:sz w:val="28"/>
        </w:rPr>
      </w:pPr>
      <w:r w:rsidRPr="008E5C83">
        <w:rPr>
          <w:rFonts w:ascii="Times New Roman" w:hAnsi="Times New Roman" w:cs="Times New Roman"/>
          <w:sz w:val="28"/>
        </w:rPr>
        <w:t>Заканчивает предложения и стихи в знакомых книгах.</w:t>
      </w:r>
    </w:p>
    <w:p w:rsidR="008E5C83" w:rsidRPr="008E5C83" w:rsidRDefault="008E5C83" w:rsidP="006F17D2">
      <w:pPr>
        <w:pStyle w:val="a3"/>
        <w:numPr>
          <w:ilvl w:val="0"/>
          <w:numId w:val="7"/>
        </w:numPr>
        <w:spacing w:after="0" w:line="276" w:lineRule="auto"/>
        <w:ind w:left="0" w:right="140" w:firstLine="360"/>
        <w:jc w:val="both"/>
        <w:rPr>
          <w:rFonts w:ascii="Times New Roman" w:hAnsi="Times New Roman" w:cs="Times New Roman"/>
          <w:sz w:val="28"/>
        </w:rPr>
      </w:pPr>
      <w:r w:rsidRPr="008E5C83">
        <w:rPr>
          <w:rFonts w:ascii="Times New Roman" w:hAnsi="Times New Roman" w:cs="Times New Roman"/>
          <w:sz w:val="28"/>
        </w:rPr>
        <w:t>Играет в простые игры с макияжем.</w:t>
      </w:r>
    </w:p>
    <w:p w:rsidR="008E5C83" w:rsidRPr="008E5C83" w:rsidRDefault="008E5C83" w:rsidP="006F17D2">
      <w:pPr>
        <w:pStyle w:val="a3"/>
        <w:numPr>
          <w:ilvl w:val="0"/>
          <w:numId w:val="7"/>
        </w:numPr>
        <w:spacing w:after="0" w:line="276" w:lineRule="auto"/>
        <w:ind w:left="0" w:right="140" w:firstLine="360"/>
        <w:jc w:val="both"/>
        <w:rPr>
          <w:rFonts w:ascii="Times New Roman" w:hAnsi="Times New Roman" w:cs="Times New Roman"/>
          <w:sz w:val="28"/>
        </w:rPr>
      </w:pPr>
      <w:r w:rsidRPr="008E5C83">
        <w:rPr>
          <w:rFonts w:ascii="Times New Roman" w:hAnsi="Times New Roman" w:cs="Times New Roman"/>
          <w:sz w:val="28"/>
        </w:rPr>
        <w:t>Строит башни из 4-х и более кубиков.</w:t>
      </w:r>
    </w:p>
    <w:p w:rsidR="008E5C83" w:rsidRPr="008E5C83" w:rsidRDefault="008E5C83" w:rsidP="006F17D2">
      <w:pPr>
        <w:pStyle w:val="a3"/>
        <w:numPr>
          <w:ilvl w:val="0"/>
          <w:numId w:val="7"/>
        </w:numPr>
        <w:spacing w:after="0" w:line="276" w:lineRule="auto"/>
        <w:ind w:left="0" w:right="140" w:firstLine="360"/>
        <w:jc w:val="both"/>
        <w:rPr>
          <w:rFonts w:ascii="Times New Roman" w:hAnsi="Times New Roman" w:cs="Times New Roman"/>
          <w:sz w:val="28"/>
        </w:rPr>
      </w:pPr>
      <w:r w:rsidRPr="008E5C83">
        <w:rPr>
          <w:rFonts w:ascii="Times New Roman" w:hAnsi="Times New Roman" w:cs="Times New Roman"/>
          <w:sz w:val="28"/>
        </w:rPr>
        <w:t>Может использовать одну руку чаще другой.</w:t>
      </w:r>
    </w:p>
    <w:p w:rsidR="008E5C83" w:rsidRPr="008E5C83" w:rsidRDefault="008E5C83" w:rsidP="006F17D2">
      <w:pPr>
        <w:pStyle w:val="a3"/>
        <w:numPr>
          <w:ilvl w:val="0"/>
          <w:numId w:val="7"/>
        </w:numPr>
        <w:spacing w:after="0" w:line="276" w:lineRule="auto"/>
        <w:ind w:left="0" w:right="140" w:firstLine="360"/>
        <w:jc w:val="both"/>
        <w:rPr>
          <w:rFonts w:ascii="Times New Roman" w:hAnsi="Times New Roman" w:cs="Times New Roman"/>
          <w:sz w:val="28"/>
        </w:rPr>
      </w:pPr>
      <w:r w:rsidRPr="008E5C83">
        <w:rPr>
          <w:rFonts w:ascii="Times New Roman" w:hAnsi="Times New Roman" w:cs="Times New Roman"/>
          <w:sz w:val="28"/>
        </w:rPr>
        <w:t>Выполняет инструкции из 2 шагов: «Подними туфли и поставь их в шкаф».</w:t>
      </w:r>
    </w:p>
    <w:p w:rsidR="008E5C83" w:rsidRPr="008E5C83" w:rsidRDefault="008E5C83" w:rsidP="006F17D2">
      <w:pPr>
        <w:pStyle w:val="a3"/>
        <w:numPr>
          <w:ilvl w:val="0"/>
          <w:numId w:val="7"/>
        </w:numPr>
        <w:spacing w:after="0" w:line="276" w:lineRule="auto"/>
        <w:ind w:left="0" w:right="140" w:firstLine="360"/>
        <w:jc w:val="both"/>
        <w:rPr>
          <w:rFonts w:ascii="Times New Roman" w:hAnsi="Times New Roman" w:cs="Times New Roman"/>
          <w:sz w:val="28"/>
        </w:rPr>
      </w:pPr>
      <w:r w:rsidRPr="008E5C83">
        <w:rPr>
          <w:rFonts w:ascii="Times New Roman" w:hAnsi="Times New Roman" w:cs="Times New Roman"/>
          <w:sz w:val="28"/>
        </w:rPr>
        <w:t>Называет предметы в книге с картинками, например, кошка, собака, птица.</w:t>
      </w:r>
    </w:p>
    <w:p w:rsidR="008E5C83" w:rsidRDefault="008E5C83" w:rsidP="006F17D2">
      <w:pPr>
        <w:spacing w:after="0" w:line="276" w:lineRule="auto"/>
        <w:rPr>
          <w:rFonts w:ascii="Times New Roman" w:hAnsi="Times New Roman" w:cs="Times New Roman"/>
          <w:sz w:val="28"/>
        </w:rPr>
      </w:pPr>
    </w:p>
    <w:p w:rsidR="008E5C83" w:rsidRPr="008E5C83" w:rsidRDefault="008E5C83" w:rsidP="006F17D2">
      <w:pPr>
        <w:spacing w:after="0" w:line="276" w:lineRule="auto"/>
        <w:jc w:val="center"/>
        <w:rPr>
          <w:rFonts w:ascii="Times New Roman" w:hAnsi="Times New Roman" w:cs="Times New Roman"/>
          <w:i/>
          <w:sz w:val="28"/>
        </w:rPr>
      </w:pPr>
      <w:r w:rsidRPr="008E5C83">
        <w:rPr>
          <w:rFonts w:ascii="Times New Roman" w:hAnsi="Times New Roman" w:cs="Times New Roman"/>
          <w:i/>
          <w:sz w:val="28"/>
        </w:rPr>
        <w:t>Движение/Физическое развитие</w:t>
      </w:r>
    </w:p>
    <w:p w:rsidR="008E5C83" w:rsidRPr="008E5C83" w:rsidRDefault="008E5C83" w:rsidP="006F17D2">
      <w:pPr>
        <w:pStyle w:val="a3"/>
        <w:numPr>
          <w:ilvl w:val="0"/>
          <w:numId w:val="7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</w:rPr>
      </w:pPr>
      <w:r w:rsidRPr="008E5C83">
        <w:rPr>
          <w:rFonts w:ascii="Times New Roman" w:hAnsi="Times New Roman" w:cs="Times New Roman"/>
          <w:sz w:val="28"/>
        </w:rPr>
        <w:t>Стоит на цыпочках.</w:t>
      </w:r>
    </w:p>
    <w:p w:rsidR="008E5C83" w:rsidRPr="008E5C83" w:rsidRDefault="008E5C83" w:rsidP="006F17D2">
      <w:pPr>
        <w:pStyle w:val="a3"/>
        <w:numPr>
          <w:ilvl w:val="0"/>
          <w:numId w:val="7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</w:rPr>
      </w:pPr>
      <w:r w:rsidRPr="008E5C83">
        <w:rPr>
          <w:rFonts w:ascii="Times New Roman" w:hAnsi="Times New Roman" w:cs="Times New Roman"/>
          <w:sz w:val="28"/>
        </w:rPr>
        <w:t>Бьет ногой по мячу.</w:t>
      </w:r>
    </w:p>
    <w:p w:rsidR="008E5C83" w:rsidRPr="008E5C83" w:rsidRDefault="008E5C83" w:rsidP="006F17D2">
      <w:pPr>
        <w:pStyle w:val="a3"/>
        <w:numPr>
          <w:ilvl w:val="0"/>
          <w:numId w:val="7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</w:rPr>
      </w:pPr>
      <w:r w:rsidRPr="008E5C83">
        <w:rPr>
          <w:rFonts w:ascii="Times New Roman" w:hAnsi="Times New Roman" w:cs="Times New Roman"/>
          <w:sz w:val="28"/>
        </w:rPr>
        <w:t>Начинает бегать.</w:t>
      </w:r>
    </w:p>
    <w:p w:rsidR="008E5C83" w:rsidRPr="008E5C83" w:rsidRDefault="008E5C83" w:rsidP="006F17D2">
      <w:pPr>
        <w:pStyle w:val="a3"/>
        <w:numPr>
          <w:ilvl w:val="0"/>
          <w:numId w:val="7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</w:rPr>
      </w:pPr>
      <w:r w:rsidRPr="008E5C83">
        <w:rPr>
          <w:rFonts w:ascii="Times New Roman" w:hAnsi="Times New Roman" w:cs="Times New Roman"/>
          <w:sz w:val="28"/>
        </w:rPr>
        <w:t>Поднимается и спускается по лестнице, держась за перила.</w:t>
      </w:r>
    </w:p>
    <w:p w:rsidR="008E5C83" w:rsidRPr="008E5C83" w:rsidRDefault="008E5C83" w:rsidP="006F17D2">
      <w:pPr>
        <w:pStyle w:val="a3"/>
        <w:numPr>
          <w:ilvl w:val="0"/>
          <w:numId w:val="7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</w:rPr>
      </w:pPr>
      <w:r w:rsidRPr="008E5C83">
        <w:rPr>
          <w:rFonts w:ascii="Times New Roman" w:hAnsi="Times New Roman" w:cs="Times New Roman"/>
          <w:sz w:val="28"/>
        </w:rPr>
        <w:t>Самостоятельно забирается и спускается с мебели.</w:t>
      </w:r>
    </w:p>
    <w:p w:rsidR="008E5C83" w:rsidRPr="008E5C83" w:rsidRDefault="008E5C83" w:rsidP="006F17D2">
      <w:pPr>
        <w:pStyle w:val="a3"/>
        <w:numPr>
          <w:ilvl w:val="0"/>
          <w:numId w:val="7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</w:rPr>
      </w:pPr>
      <w:r w:rsidRPr="008E5C83">
        <w:rPr>
          <w:rFonts w:ascii="Times New Roman" w:hAnsi="Times New Roman" w:cs="Times New Roman"/>
          <w:sz w:val="28"/>
        </w:rPr>
        <w:t>Бросает мяч сверху вниз.</w:t>
      </w:r>
    </w:p>
    <w:p w:rsidR="008E5C83" w:rsidRPr="008E5C83" w:rsidRDefault="008E5C83" w:rsidP="006F17D2">
      <w:pPr>
        <w:pStyle w:val="a3"/>
        <w:numPr>
          <w:ilvl w:val="0"/>
          <w:numId w:val="7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</w:rPr>
      </w:pPr>
      <w:r w:rsidRPr="008E5C83">
        <w:rPr>
          <w:rFonts w:ascii="Times New Roman" w:hAnsi="Times New Roman" w:cs="Times New Roman"/>
          <w:sz w:val="28"/>
        </w:rPr>
        <w:t>Рисует или копирует прямые линии и круги.</w:t>
      </w:r>
    </w:p>
    <w:p w:rsidR="00D33E4A" w:rsidRDefault="00D33E4A" w:rsidP="00D33E4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E5C83" w:rsidRPr="00610BE1" w:rsidRDefault="008E5C83" w:rsidP="00D33E4A">
      <w:pPr>
        <w:spacing w:after="0" w:line="276" w:lineRule="auto"/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8E5C83">
        <w:rPr>
          <w:rFonts w:ascii="Times New Roman" w:hAnsi="Times New Roman" w:cs="Times New Roman"/>
          <w:b/>
          <w:color w:val="FF0000"/>
          <w:sz w:val="28"/>
        </w:rPr>
        <w:lastRenderedPageBreak/>
        <w:t>Тревожные признаки!</w:t>
      </w:r>
    </w:p>
    <w:p w:rsidR="008E5C83" w:rsidRPr="008E5C83" w:rsidRDefault="008E5C83" w:rsidP="00D33E4A">
      <w:pPr>
        <w:pStyle w:val="a3"/>
        <w:numPr>
          <w:ilvl w:val="0"/>
          <w:numId w:val="8"/>
        </w:numPr>
        <w:spacing w:after="0" w:line="276" w:lineRule="auto"/>
        <w:ind w:left="142" w:firstLine="218"/>
        <w:jc w:val="both"/>
        <w:rPr>
          <w:rFonts w:ascii="Times New Roman" w:hAnsi="Times New Roman" w:cs="Times New Roman"/>
          <w:sz w:val="28"/>
        </w:rPr>
      </w:pPr>
      <w:r w:rsidRPr="008E5C83">
        <w:rPr>
          <w:rFonts w:ascii="Times New Roman" w:hAnsi="Times New Roman" w:cs="Times New Roman"/>
          <w:sz w:val="28"/>
        </w:rPr>
        <w:t>Не знает, что делать с обычными предметами, например</w:t>
      </w:r>
      <w:r w:rsidR="0093479B">
        <w:rPr>
          <w:rFonts w:ascii="Times New Roman" w:hAnsi="Times New Roman" w:cs="Times New Roman"/>
          <w:sz w:val="28"/>
        </w:rPr>
        <w:t>,</w:t>
      </w:r>
      <w:r w:rsidRPr="008E5C83">
        <w:rPr>
          <w:rFonts w:ascii="Times New Roman" w:hAnsi="Times New Roman" w:cs="Times New Roman"/>
          <w:sz w:val="28"/>
        </w:rPr>
        <w:t xml:space="preserve"> ложкой, вилкой,</w:t>
      </w:r>
      <w:r>
        <w:rPr>
          <w:rFonts w:ascii="Times New Roman" w:hAnsi="Times New Roman" w:cs="Times New Roman"/>
          <w:sz w:val="28"/>
        </w:rPr>
        <w:t xml:space="preserve"> </w:t>
      </w:r>
      <w:r w:rsidRPr="008E5C83">
        <w:rPr>
          <w:rFonts w:ascii="Times New Roman" w:hAnsi="Times New Roman" w:cs="Times New Roman"/>
          <w:sz w:val="28"/>
        </w:rPr>
        <w:t>расческой, телефоном.</w:t>
      </w:r>
    </w:p>
    <w:p w:rsidR="008E5C83" w:rsidRPr="008E5C83" w:rsidRDefault="008E5C83" w:rsidP="00D33E4A">
      <w:pPr>
        <w:pStyle w:val="a3"/>
        <w:numPr>
          <w:ilvl w:val="0"/>
          <w:numId w:val="8"/>
        </w:numPr>
        <w:spacing w:after="0" w:line="276" w:lineRule="auto"/>
        <w:ind w:left="142" w:firstLine="218"/>
        <w:jc w:val="both"/>
        <w:rPr>
          <w:rFonts w:ascii="Times New Roman" w:hAnsi="Times New Roman" w:cs="Times New Roman"/>
          <w:sz w:val="28"/>
        </w:rPr>
      </w:pPr>
      <w:r w:rsidRPr="008E5C83">
        <w:rPr>
          <w:rFonts w:ascii="Times New Roman" w:hAnsi="Times New Roman" w:cs="Times New Roman"/>
          <w:sz w:val="28"/>
        </w:rPr>
        <w:t>Не подражает словам и де</w:t>
      </w:r>
      <w:bookmarkStart w:id="0" w:name="_GoBack"/>
      <w:bookmarkEnd w:id="0"/>
      <w:r w:rsidRPr="008E5C83">
        <w:rPr>
          <w:rFonts w:ascii="Times New Roman" w:hAnsi="Times New Roman" w:cs="Times New Roman"/>
          <w:sz w:val="28"/>
        </w:rPr>
        <w:t>йствиям.</w:t>
      </w:r>
    </w:p>
    <w:p w:rsidR="008E5C83" w:rsidRPr="008E5C83" w:rsidRDefault="008E5C83" w:rsidP="00D33E4A">
      <w:pPr>
        <w:pStyle w:val="a3"/>
        <w:numPr>
          <w:ilvl w:val="0"/>
          <w:numId w:val="8"/>
        </w:numPr>
        <w:spacing w:after="0" w:line="276" w:lineRule="auto"/>
        <w:ind w:left="142" w:firstLine="218"/>
        <w:jc w:val="both"/>
        <w:rPr>
          <w:rFonts w:ascii="Times New Roman" w:hAnsi="Times New Roman" w:cs="Times New Roman"/>
          <w:sz w:val="28"/>
        </w:rPr>
      </w:pPr>
      <w:r w:rsidRPr="008E5C83">
        <w:rPr>
          <w:rFonts w:ascii="Times New Roman" w:hAnsi="Times New Roman" w:cs="Times New Roman"/>
          <w:sz w:val="28"/>
        </w:rPr>
        <w:t>Не выполняет простые указания.</w:t>
      </w:r>
    </w:p>
    <w:p w:rsidR="008E5C83" w:rsidRPr="008E5C83" w:rsidRDefault="008E5C83" w:rsidP="00D33E4A">
      <w:pPr>
        <w:pStyle w:val="a3"/>
        <w:numPr>
          <w:ilvl w:val="0"/>
          <w:numId w:val="8"/>
        </w:numPr>
        <w:spacing w:after="0" w:line="276" w:lineRule="auto"/>
        <w:ind w:left="142" w:firstLine="218"/>
        <w:jc w:val="both"/>
        <w:rPr>
          <w:rFonts w:ascii="Times New Roman" w:hAnsi="Times New Roman" w:cs="Times New Roman"/>
          <w:sz w:val="28"/>
        </w:rPr>
      </w:pPr>
      <w:r w:rsidRPr="008E5C83">
        <w:rPr>
          <w:rFonts w:ascii="Times New Roman" w:hAnsi="Times New Roman" w:cs="Times New Roman"/>
          <w:sz w:val="28"/>
        </w:rPr>
        <w:t>Не использует фразы, состоящие из 2 слов (например, «пить молоко»).</w:t>
      </w:r>
    </w:p>
    <w:p w:rsidR="008E5C83" w:rsidRPr="008E5C83" w:rsidRDefault="008E5C83" w:rsidP="00D33E4A">
      <w:pPr>
        <w:pStyle w:val="a3"/>
        <w:numPr>
          <w:ilvl w:val="0"/>
          <w:numId w:val="8"/>
        </w:numPr>
        <w:spacing w:after="0" w:line="276" w:lineRule="auto"/>
        <w:ind w:left="142" w:firstLine="218"/>
        <w:jc w:val="both"/>
        <w:rPr>
          <w:rFonts w:ascii="Times New Roman" w:hAnsi="Times New Roman" w:cs="Times New Roman"/>
          <w:sz w:val="28"/>
        </w:rPr>
      </w:pPr>
      <w:r w:rsidRPr="008E5C83">
        <w:rPr>
          <w:rFonts w:ascii="Times New Roman" w:hAnsi="Times New Roman" w:cs="Times New Roman"/>
          <w:sz w:val="28"/>
        </w:rPr>
        <w:t>Не ходит устойчиво.</w:t>
      </w:r>
    </w:p>
    <w:p w:rsidR="006B431E" w:rsidRPr="008E5C83" w:rsidRDefault="008E5C83" w:rsidP="00D33E4A">
      <w:pPr>
        <w:pStyle w:val="a3"/>
        <w:numPr>
          <w:ilvl w:val="0"/>
          <w:numId w:val="8"/>
        </w:numPr>
        <w:spacing w:after="0" w:line="276" w:lineRule="auto"/>
        <w:ind w:left="142" w:firstLine="218"/>
        <w:jc w:val="both"/>
        <w:rPr>
          <w:rFonts w:ascii="Times New Roman" w:hAnsi="Times New Roman" w:cs="Times New Roman"/>
          <w:sz w:val="28"/>
        </w:rPr>
      </w:pPr>
      <w:r w:rsidRPr="008E5C83">
        <w:rPr>
          <w:rFonts w:ascii="Times New Roman" w:hAnsi="Times New Roman" w:cs="Times New Roman"/>
          <w:sz w:val="28"/>
        </w:rPr>
        <w:t>Разучился делать то, что делал раньше.</w:t>
      </w:r>
    </w:p>
    <w:sectPr w:rsidR="006B431E" w:rsidRPr="008E5C83" w:rsidSect="00610BE1">
      <w:pgSz w:w="11906" w:h="16838"/>
      <w:pgMar w:top="1134" w:right="850" w:bottom="1134" w:left="851" w:header="708" w:footer="708" w:gutter="0"/>
      <w:pgBorders w:offsetFrom="page">
        <w:top w:val="pencils" w:sz="15" w:space="24" w:color="auto"/>
        <w:left w:val="pencils" w:sz="15" w:space="24" w:color="auto"/>
        <w:bottom w:val="pencils" w:sz="15" w:space="24" w:color="auto"/>
        <w:right w:val="pencils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530C7"/>
    <w:multiLevelType w:val="hybridMultilevel"/>
    <w:tmpl w:val="23C6A4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64BED"/>
    <w:multiLevelType w:val="hybridMultilevel"/>
    <w:tmpl w:val="418284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E1111"/>
    <w:multiLevelType w:val="hybridMultilevel"/>
    <w:tmpl w:val="D0B094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C35502"/>
    <w:multiLevelType w:val="hybridMultilevel"/>
    <w:tmpl w:val="CCF44D52"/>
    <w:lvl w:ilvl="0" w:tplc="E5720054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2B61C5"/>
    <w:multiLevelType w:val="hybridMultilevel"/>
    <w:tmpl w:val="3F0C2A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74321"/>
    <w:multiLevelType w:val="hybridMultilevel"/>
    <w:tmpl w:val="220229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4D2638"/>
    <w:multiLevelType w:val="hybridMultilevel"/>
    <w:tmpl w:val="E8B4EE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E526B5"/>
    <w:multiLevelType w:val="hybridMultilevel"/>
    <w:tmpl w:val="7362FC94"/>
    <w:lvl w:ilvl="0" w:tplc="E5720054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CC6"/>
    <w:rsid w:val="0032071A"/>
    <w:rsid w:val="00610BE1"/>
    <w:rsid w:val="006F17D2"/>
    <w:rsid w:val="006F25A3"/>
    <w:rsid w:val="00850810"/>
    <w:rsid w:val="008E5C83"/>
    <w:rsid w:val="0093479B"/>
    <w:rsid w:val="00C64CC6"/>
    <w:rsid w:val="00D33E4A"/>
    <w:rsid w:val="00D45838"/>
    <w:rsid w:val="00E6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8FC727-01BA-4293-ABE2-512A1CCC0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C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254</Words>
  <Characters>1449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9</cp:revision>
  <dcterms:created xsi:type="dcterms:W3CDTF">2020-04-16T04:54:00Z</dcterms:created>
  <dcterms:modified xsi:type="dcterms:W3CDTF">2020-04-20T02:50:00Z</dcterms:modified>
</cp:coreProperties>
</file>