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04" w:rsidRPr="00B27A04" w:rsidRDefault="00B27A04" w:rsidP="00B27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Представление психолого-педагогического консилиума</w:t>
      </w:r>
    </w:p>
    <w:p w:rsidR="00B27A04" w:rsidRPr="00B27A04" w:rsidRDefault="00B27A04" w:rsidP="00B27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на обучающегося для предоставления на ПМПК</w:t>
      </w:r>
    </w:p>
    <w:p w:rsidR="006B431E" w:rsidRDefault="00B27A04" w:rsidP="00B27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B27A04" w:rsidRDefault="00B27A04" w:rsidP="00B27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A04" w:rsidRPr="00B27A04" w:rsidRDefault="00B27A04" w:rsidP="00A011B6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27A04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B27A04" w:rsidRPr="00B27A04" w:rsidRDefault="00B27A04" w:rsidP="00B27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-дата поступления в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27A04">
        <w:rPr>
          <w:rFonts w:ascii="Times New Roman" w:hAnsi="Times New Roman" w:cs="Times New Roman"/>
          <w:sz w:val="24"/>
          <w:szCs w:val="24"/>
        </w:rPr>
        <w:t>;</w:t>
      </w:r>
    </w:p>
    <w:p w:rsidR="00B27A04" w:rsidRDefault="00B27A04" w:rsidP="00B27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-программа обучения (полное </w:t>
      </w:r>
      <w:proofErr w:type="gramStart"/>
      <w:r w:rsidRPr="00B27A04">
        <w:rPr>
          <w:rFonts w:ascii="Times New Roman" w:hAnsi="Times New Roman" w:cs="Times New Roman"/>
          <w:sz w:val="24"/>
          <w:szCs w:val="24"/>
        </w:rPr>
        <w:t>наименование)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27A04" w:rsidRPr="00B27A04" w:rsidRDefault="00B27A04" w:rsidP="00B27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27A04">
        <w:rPr>
          <w:rFonts w:ascii="Times New Roman" w:hAnsi="Times New Roman" w:cs="Times New Roman"/>
          <w:sz w:val="24"/>
          <w:szCs w:val="24"/>
        </w:rPr>
        <w:t>;</w:t>
      </w:r>
    </w:p>
    <w:p w:rsidR="00B27A04" w:rsidRDefault="00B27A04" w:rsidP="00B27A0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7A04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04">
        <w:rPr>
          <w:rFonts w:ascii="Times New Roman" w:hAnsi="Times New Roman" w:cs="Times New Roman"/>
          <w:i/>
          <w:sz w:val="20"/>
          <w:szCs w:val="20"/>
        </w:rPr>
        <w:t>(1.в группе / классе (группа: комбинированной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B27A04">
        <w:rPr>
          <w:rFonts w:ascii="Times New Roman" w:hAnsi="Times New Roman" w:cs="Times New Roman"/>
          <w:i/>
          <w:sz w:val="20"/>
          <w:szCs w:val="20"/>
        </w:rPr>
        <w:t xml:space="preserve">компенсирующей направленности, общеразвивающая, присмотра и ухода, кратковременного пребывания, </w:t>
      </w:r>
      <w:proofErr w:type="spellStart"/>
      <w:r w:rsidRPr="00B27A04">
        <w:rPr>
          <w:rFonts w:ascii="Times New Roman" w:hAnsi="Times New Roman" w:cs="Times New Roman"/>
          <w:i/>
          <w:sz w:val="20"/>
          <w:szCs w:val="20"/>
        </w:rPr>
        <w:t>Лекотека</w:t>
      </w:r>
      <w:proofErr w:type="spellEnd"/>
      <w:r w:rsidRPr="00B27A04">
        <w:rPr>
          <w:rFonts w:ascii="Times New Roman" w:hAnsi="Times New Roman" w:cs="Times New Roman"/>
          <w:i/>
          <w:sz w:val="20"/>
          <w:szCs w:val="20"/>
        </w:rPr>
        <w:t xml:space="preserve"> и др.; класс: общеобразовательный, отдельный для обучающихся с ...) 2.на дому; 3.в форме семейного образования; 4.сетевая форма реализации образовательных программ; 5.с применением дистанционных технологий)</w:t>
      </w:r>
    </w:p>
    <w:p w:rsidR="00B27A04" w:rsidRPr="00B27A04" w:rsidRDefault="00B27A04" w:rsidP="00B2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-факты, способные повлиять на поведение и успеваемость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04">
        <w:rPr>
          <w:rFonts w:ascii="Times New Roman" w:hAnsi="Times New Roman" w:cs="Times New Roman"/>
          <w:sz w:val="24"/>
          <w:szCs w:val="24"/>
        </w:rPr>
        <w:t>(</w:t>
      </w:r>
      <w:r w:rsidRPr="00A011B6">
        <w:rPr>
          <w:rFonts w:ascii="Times New Roman" w:hAnsi="Times New Roman" w:cs="Times New Roman"/>
          <w:i/>
          <w:sz w:val="20"/>
          <w:szCs w:val="20"/>
        </w:rPr>
        <w:t>в образовательной организации: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</w:t>
      </w:r>
      <w:r w:rsidR="00A011B6">
        <w:rPr>
          <w:rFonts w:ascii="Times New Roman" w:hAnsi="Times New Roman" w:cs="Times New Roman"/>
          <w:i/>
          <w:sz w:val="20"/>
          <w:szCs w:val="20"/>
        </w:rPr>
        <w:t>)</w:t>
      </w:r>
      <w:r w:rsidRPr="00B27A04">
        <w:rPr>
          <w:rFonts w:ascii="Times New Roman" w:hAnsi="Times New Roman" w:cs="Times New Roman"/>
          <w:sz w:val="24"/>
          <w:szCs w:val="24"/>
        </w:rPr>
        <w:t>;</w:t>
      </w:r>
    </w:p>
    <w:p w:rsidR="00B27A04" w:rsidRPr="00B27A04" w:rsidRDefault="00B27A04" w:rsidP="00B2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-состав семьи (</w:t>
      </w:r>
      <w:r w:rsidRPr="00B27A04">
        <w:rPr>
          <w:rFonts w:ascii="Times New Roman" w:hAnsi="Times New Roman" w:cs="Times New Roman"/>
          <w:i/>
          <w:sz w:val="20"/>
          <w:szCs w:val="20"/>
        </w:rPr>
        <w:t>перечислить, с кем проживает ребенок – родственные отношения и количество детей/взрослых</w:t>
      </w:r>
      <w:r w:rsidRPr="00B27A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B27A04">
        <w:rPr>
          <w:rFonts w:ascii="Times New Roman" w:hAnsi="Times New Roman" w:cs="Times New Roman"/>
          <w:sz w:val="24"/>
          <w:szCs w:val="24"/>
        </w:rPr>
        <w:t>;</w:t>
      </w:r>
    </w:p>
    <w:p w:rsidR="00B27A04" w:rsidRPr="00B27A04" w:rsidRDefault="00B27A04" w:rsidP="00B2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7A04">
        <w:rPr>
          <w:rFonts w:ascii="Times New Roman" w:hAnsi="Times New Roman" w:cs="Times New Roman"/>
          <w:sz w:val="24"/>
          <w:szCs w:val="24"/>
        </w:rPr>
        <w:t>-трудности, переживаемые в семье (</w:t>
      </w:r>
      <w:r w:rsidRPr="00B27A04">
        <w:rPr>
          <w:rFonts w:ascii="Times New Roman" w:hAnsi="Times New Roman" w:cs="Times New Roman"/>
          <w:i/>
          <w:sz w:val="20"/>
          <w:szCs w:val="20"/>
        </w:rPr>
        <w:t xml:space="preserve">материальные, хроническая </w:t>
      </w:r>
      <w:proofErr w:type="spellStart"/>
      <w:r w:rsidRPr="00B27A04">
        <w:rPr>
          <w:rFonts w:ascii="Times New Roman" w:hAnsi="Times New Roman" w:cs="Times New Roman"/>
          <w:i/>
          <w:sz w:val="20"/>
          <w:szCs w:val="20"/>
        </w:rPr>
        <w:t>психотравматизация</w:t>
      </w:r>
      <w:proofErr w:type="spellEnd"/>
      <w:r w:rsidRPr="00B27A04">
        <w:rPr>
          <w:rFonts w:ascii="Times New Roman" w:hAnsi="Times New Roman" w:cs="Times New Roman"/>
          <w:i/>
          <w:sz w:val="20"/>
          <w:szCs w:val="20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7A04">
        <w:rPr>
          <w:rFonts w:ascii="Times New Roman" w:hAnsi="Times New Roman" w:cs="Times New Roman"/>
          <w:i/>
          <w:sz w:val="20"/>
          <w:szCs w:val="20"/>
        </w:rPr>
        <w:t>одного или нескольких членов семьи, низкий уровень образования членов семьи, больше всего занимающихся ребенком</w:t>
      </w:r>
      <w:r w:rsidRPr="00B27A04">
        <w:rPr>
          <w:rFonts w:ascii="Times New Roman" w:hAnsi="Times New Roman" w:cs="Times New Roman"/>
          <w:sz w:val="24"/>
          <w:szCs w:val="24"/>
        </w:rPr>
        <w:t>).</w:t>
      </w:r>
    </w:p>
    <w:p w:rsidR="00A011B6" w:rsidRPr="00A011B6" w:rsidRDefault="00A011B6" w:rsidP="00A01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1B6"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A011B6" w:rsidRPr="00A011B6" w:rsidRDefault="00A011B6" w:rsidP="00A01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1.Краткая характеристика познавательного, речевого, двигательного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11B6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в образовательную организацию: качественно в соотношении с возрастными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нормами развития (</w:t>
      </w:r>
      <w:r w:rsidRPr="00A011B6">
        <w:rPr>
          <w:rFonts w:ascii="Times New Roman" w:hAnsi="Times New Roman" w:cs="Times New Roman"/>
          <w:i/>
          <w:sz w:val="20"/>
          <w:szCs w:val="20"/>
        </w:rPr>
        <w:t>значительно отставало, отставало, неравномерно отставало, частично опережало</w:t>
      </w:r>
      <w:r w:rsidRPr="00A011B6">
        <w:rPr>
          <w:rFonts w:ascii="Times New Roman" w:hAnsi="Times New Roman" w:cs="Times New Roman"/>
          <w:sz w:val="24"/>
          <w:szCs w:val="24"/>
        </w:rPr>
        <w:t>).</w:t>
      </w:r>
    </w:p>
    <w:p w:rsidR="00A011B6" w:rsidRPr="00A011B6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2.Краткая характеристика познавательного, речевого, двигательного,</w:t>
      </w:r>
      <w:r w:rsidRPr="00A011B6">
        <w:rPr>
          <w:rFonts w:ascii="Times New Roman" w:hAnsi="Times New Roman" w:cs="Times New Roman"/>
          <w:sz w:val="18"/>
          <w:szCs w:val="18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коммуникативно-личностного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ребенка на момент подготовки </w:t>
      </w:r>
      <w:r w:rsidRPr="00A011B6">
        <w:rPr>
          <w:rFonts w:ascii="Times New Roman" w:hAnsi="Times New Roman" w:cs="Times New Roman"/>
          <w:sz w:val="24"/>
          <w:szCs w:val="24"/>
        </w:rPr>
        <w:t>характеристики: качественно в соотношении с возрастными нормами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(</w:t>
      </w:r>
      <w:r w:rsidRPr="00A011B6">
        <w:rPr>
          <w:rFonts w:ascii="Times New Roman" w:hAnsi="Times New Roman" w:cs="Times New Roman"/>
          <w:i/>
          <w:sz w:val="20"/>
          <w:szCs w:val="20"/>
        </w:rPr>
        <w:t>значительно отстает, отстает, неравномерно отстает, частично опережает</w:t>
      </w:r>
      <w:r w:rsidRPr="00A011B6">
        <w:rPr>
          <w:rFonts w:ascii="Times New Roman" w:hAnsi="Times New Roman" w:cs="Times New Roman"/>
          <w:sz w:val="24"/>
          <w:szCs w:val="24"/>
        </w:rPr>
        <w:t>).</w:t>
      </w:r>
    </w:p>
    <w:p w:rsidR="00A011B6" w:rsidRPr="00A011B6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3.Динамика (показатели) познавательного, речевого, двигательного,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коммуникативно-личностного развития (по каждой из перечисленных линий): крайне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незначительная, незначительная, неравномерная, достаточная.</w:t>
      </w:r>
    </w:p>
    <w:p w:rsidR="00B27A04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4.Динамика (показатели) деятельности (практической, игровой,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продуктивной) за период нахождени</w:t>
      </w:r>
      <w:r>
        <w:rPr>
          <w:rFonts w:ascii="Times New Roman" w:hAnsi="Times New Roman" w:cs="Times New Roman"/>
          <w:sz w:val="24"/>
          <w:szCs w:val="24"/>
        </w:rPr>
        <w:t>я в образовательной организации</w:t>
      </w:r>
      <w:r w:rsidRPr="00A011B6">
        <w:rPr>
          <w:rFonts w:ascii="Times New Roman" w:hAnsi="Times New Roman" w:cs="Times New Roman"/>
          <w:sz w:val="24"/>
          <w:szCs w:val="24"/>
        </w:rPr>
        <w:t>.</w:t>
      </w:r>
    </w:p>
    <w:p w:rsidR="00A011B6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5.Динамика освоения программного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-программа, по которой обучается ребенок (авторы или название ОП/АОП);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B6" w:rsidRPr="00A011B6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-соответствие объема знаний, умений и навыков требованиям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или, для обучающегося по программе дошкольного образования: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целевых ориентиров (в соответствии с годом обучения) или, для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по программе основного, среднего, профессионального образования: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образовательных результатов в соответствии с годом обучения в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образовательных областях: (фактически отсутствует, крайне незначительна,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невысокая, неравномерная).</w:t>
      </w:r>
    </w:p>
    <w:p w:rsidR="00A011B6" w:rsidRPr="00A011B6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lastRenderedPageBreak/>
        <w:t>6.Особенности, влияющие на результативность обучения: 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к обучению (фактически не проявляется, недостаточная, нестабильная),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B6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A011B6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обижается, дает аффективную вспышку протеста, прекращает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фактически не реагирует, другое), качество деятельности при этом (ухудшается,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остается без изменений, снижается), эмоциональная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при необходимости публичного ответа, контрольной работы и пр. (высокая,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неравномерная, нестабильная, не выявляется), истощаемость (высокая,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с очевидным снижением качества деятельности и пр., умеренная, незначительная)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и др.</w:t>
      </w:r>
    </w:p>
    <w:p w:rsidR="00A011B6" w:rsidRPr="00A011B6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7.Отношение семьи к трудностям ребенка (от игнорирования до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</w:t>
      </w:r>
      <w:r>
        <w:rPr>
          <w:rFonts w:ascii="Times New Roman" w:hAnsi="Times New Roman" w:cs="Times New Roman"/>
          <w:sz w:val="24"/>
          <w:szCs w:val="24"/>
        </w:rPr>
        <w:t xml:space="preserve">ов или близких людей, пытающихся </w:t>
      </w:r>
      <w:r w:rsidRPr="00A011B6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(оплачиваемых родителями)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с ребенком (занятия с логопедом, дефектологом, психологом, репетиторство).</w:t>
      </w:r>
    </w:p>
    <w:p w:rsidR="00A011B6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8.Получаемая коррекционно-развивающая, психолого-педагогическая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(конкретизировать); (занятия с логопедом, дефектологом, психологом, учителем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начальных классов - указать длительность, т.е. когда начались/закончились занятия),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регулярность посещения этих занятий, выполнение домашних заданий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B6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A011B6" w:rsidRPr="00A011B6" w:rsidRDefault="00A011B6" w:rsidP="00A01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9.Характеристики взросления</w:t>
      </w:r>
      <w:r w:rsidRPr="00A011B6">
        <w:rPr>
          <w:rFonts w:ascii="Times New Roman" w:hAnsi="Times New Roman" w:cs="Times New Roman"/>
          <w:sz w:val="24"/>
          <w:szCs w:val="24"/>
        </w:rPr>
        <w:t>:</w:t>
      </w:r>
    </w:p>
    <w:p w:rsidR="00A011B6" w:rsidRPr="00A011B6" w:rsidRDefault="00A011B6" w:rsidP="00A011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>-хобби, увлечения, интересы (</w:t>
      </w:r>
      <w:r w:rsidRPr="00DB23A1">
        <w:rPr>
          <w:rFonts w:ascii="Times New Roman" w:hAnsi="Times New Roman" w:cs="Times New Roman"/>
          <w:i/>
          <w:sz w:val="20"/>
          <w:szCs w:val="20"/>
        </w:rPr>
        <w:t>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</w:t>
      </w:r>
      <w:r w:rsidRPr="00A011B6">
        <w:rPr>
          <w:rFonts w:ascii="Times New Roman" w:hAnsi="Times New Roman" w:cs="Times New Roman"/>
          <w:sz w:val="24"/>
          <w:szCs w:val="24"/>
        </w:rPr>
        <w:t>);</w:t>
      </w:r>
    </w:p>
    <w:p w:rsidR="00DB23A1" w:rsidRPr="00DB23A1" w:rsidRDefault="00A011B6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B6">
        <w:rPr>
          <w:rFonts w:ascii="Times New Roman" w:hAnsi="Times New Roman" w:cs="Times New Roman"/>
          <w:sz w:val="24"/>
          <w:szCs w:val="24"/>
        </w:rPr>
        <w:t xml:space="preserve">-характер занятости во </w:t>
      </w:r>
      <w:proofErr w:type="spellStart"/>
      <w:r w:rsidRPr="00A011B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A011B6">
        <w:rPr>
          <w:rFonts w:ascii="Times New Roman" w:hAnsi="Times New Roman" w:cs="Times New Roman"/>
          <w:sz w:val="24"/>
          <w:szCs w:val="24"/>
        </w:rPr>
        <w:t xml:space="preserve"> время (</w:t>
      </w:r>
      <w:r w:rsidRPr="00DB23A1">
        <w:rPr>
          <w:rFonts w:ascii="Times New Roman" w:hAnsi="Times New Roman" w:cs="Times New Roman"/>
          <w:i/>
          <w:sz w:val="20"/>
          <w:szCs w:val="24"/>
        </w:rPr>
        <w:t>имеет ли круг обязанностей, как</w:t>
      </w:r>
      <w:r w:rsidR="00DB23A1" w:rsidRPr="00DB23A1">
        <w:rPr>
          <w:rFonts w:ascii="Times New Roman" w:hAnsi="Times New Roman" w:cs="Times New Roman"/>
          <w:i/>
          <w:sz w:val="20"/>
          <w:szCs w:val="24"/>
        </w:rPr>
        <w:t xml:space="preserve"> относится к их выполнению</w:t>
      </w:r>
      <w:r w:rsidR="00DB23A1" w:rsidRPr="00DB23A1">
        <w:rPr>
          <w:rFonts w:ascii="Times New Roman" w:hAnsi="Times New Roman" w:cs="Times New Roman"/>
          <w:sz w:val="24"/>
          <w:szCs w:val="24"/>
        </w:rPr>
        <w:t>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-отношение к педагогическим воздействиям (описать воздействия и реакцию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на них);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одноклассниками (отвергаемый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оттесненный, изолированный по собственному желанию, неформальный лидер);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-значимость общения со сверстниками в системе ценностей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(приоритетная, второстепенная);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-значимость виртуального общения в системе ценностей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(сколько времени по его собственному мнению проводит в социальных сетях);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-способность критически оценивать поступки свои и окружающих,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антиобщественные проявления (не сформирована, сформирована недостаточно,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сформирована на словах);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-принадлежность к молодежной субкультуре(</w:t>
      </w:r>
      <w:proofErr w:type="spellStart"/>
      <w:r w:rsidRPr="00DB23A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B23A1">
        <w:rPr>
          <w:rFonts w:ascii="Times New Roman" w:hAnsi="Times New Roman" w:cs="Times New Roman"/>
          <w:sz w:val="24"/>
          <w:szCs w:val="24"/>
        </w:rPr>
        <w:t>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 xml:space="preserve">-особенности </w:t>
      </w:r>
      <w:proofErr w:type="spellStart"/>
      <w:r w:rsidRPr="00DB23A1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DB23A1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 другим);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-отношения с семьей (описание известных педагогам фактов: кого слушается,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к кому привязан, либо эмоциональная связь с семьей ухудшена/утрачена);</w:t>
      </w:r>
    </w:p>
    <w:p w:rsidR="00A011B6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DB23A1" w:rsidRPr="00DB23A1" w:rsidRDefault="00DB23A1" w:rsidP="00DB23A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3A1">
        <w:rPr>
          <w:rFonts w:ascii="Times New Roman" w:hAnsi="Times New Roman" w:cs="Times New Roman"/>
          <w:i/>
          <w:sz w:val="24"/>
          <w:szCs w:val="24"/>
        </w:rPr>
        <w:t xml:space="preserve">Поведенческие </w:t>
      </w:r>
      <w:proofErr w:type="spellStart"/>
      <w:r w:rsidRPr="00DB23A1">
        <w:rPr>
          <w:rFonts w:ascii="Times New Roman" w:hAnsi="Times New Roman" w:cs="Times New Roman"/>
          <w:i/>
          <w:sz w:val="24"/>
          <w:szCs w:val="24"/>
        </w:rPr>
        <w:t>девиаци</w:t>
      </w:r>
      <w:proofErr w:type="spellEnd"/>
      <w:r w:rsidRPr="00DB23A1">
        <w:rPr>
          <w:rFonts w:ascii="Times New Roman" w:hAnsi="Times New Roman" w:cs="Times New Roman"/>
          <w:i/>
          <w:sz w:val="24"/>
          <w:szCs w:val="24"/>
        </w:rPr>
        <w:t>: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-совершенные в прошлом или текущие правонарушения;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-наличие самовольных уходов из дома, бродяжничество;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-проявления агрессии (физической и/или вербальной) по отношению к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(либо к животным), склонность к насилию;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-оппозиционные установки (спорит, отказывается) либо негативизм (делает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наоборот);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lastRenderedPageBreak/>
        <w:t xml:space="preserve">-отношение к курению, алкоголю, наркотикам, другим </w:t>
      </w:r>
      <w:proofErr w:type="spellStart"/>
      <w:r w:rsidRPr="00DB23A1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веществам (пробы, регулярное употребление, интерес, стремление, зависимость);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-сквернословие;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-повышенная внушаемость (влияние авторитетов,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3A1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DB23A1">
        <w:rPr>
          <w:rFonts w:ascii="Times New Roman" w:hAnsi="Times New Roman" w:cs="Times New Roman"/>
          <w:sz w:val="24"/>
          <w:szCs w:val="24"/>
        </w:rPr>
        <w:t xml:space="preserve"> групп сверстников, подверженность влиянию моды, средств</w:t>
      </w:r>
      <w:r>
        <w:rPr>
          <w:rFonts w:ascii="Times New Roman" w:hAnsi="Times New Roman" w:cs="Times New Roman"/>
          <w:sz w:val="24"/>
          <w:szCs w:val="24"/>
        </w:rPr>
        <w:t xml:space="preserve"> массовой информации и пр.);</w:t>
      </w:r>
    </w:p>
    <w:p w:rsidR="00DB23A1" w:rsidRPr="00DB23A1" w:rsidRDefault="00DB23A1" w:rsidP="00DB2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23A1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DB23A1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DB23A1" w:rsidRPr="00DB23A1" w:rsidRDefault="00DB23A1" w:rsidP="00DB23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10.Информация о проведении индивидуальной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(конкретизировать).</w:t>
      </w:r>
    </w:p>
    <w:p w:rsidR="00DB23A1" w:rsidRDefault="00DB23A1" w:rsidP="00DB23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3A1">
        <w:rPr>
          <w:rFonts w:ascii="Times New Roman" w:hAnsi="Times New Roman" w:cs="Times New Roman"/>
          <w:sz w:val="24"/>
          <w:szCs w:val="24"/>
        </w:rPr>
        <w:t>11.Общий вывод о необходимости уточнения, изменения,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образовательного маршрута, создания условий для коррекции нарушений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и социальной адаптации и/или условий проведения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A1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A47D8D" w:rsidRDefault="00A47D8D" w:rsidP="00A47D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D8D" w:rsidRDefault="00A47D8D" w:rsidP="00A47D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8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______20___г. </w:t>
      </w:r>
    </w:p>
    <w:p w:rsidR="00E343EE" w:rsidRDefault="00E343EE" w:rsidP="00A47D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8D" w:rsidRPr="00A47D8D" w:rsidRDefault="00A47D8D" w:rsidP="00A47D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8D">
        <w:rPr>
          <w:rFonts w:ascii="Times New Roman" w:hAnsi="Times New Roman" w:cs="Times New Roman"/>
          <w:sz w:val="24"/>
          <w:szCs w:val="24"/>
        </w:rPr>
        <w:t xml:space="preserve">Подпись председателя </w:t>
      </w:r>
      <w:proofErr w:type="spellStart"/>
      <w:r w:rsidRPr="00A47D8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________________/___________</w:t>
      </w:r>
      <w:r w:rsidRPr="00A47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D8D" w:rsidRDefault="00E343EE" w:rsidP="00A47D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343EE" w:rsidRDefault="00E343EE" w:rsidP="00A47D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D8D" w:rsidRPr="00A47D8D" w:rsidRDefault="00E343EE" w:rsidP="00A47D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A47D8D" w:rsidRPr="00A47D8D" w:rsidRDefault="00A47D8D" w:rsidP="00E343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D">
        <w:rPr>
          <w:rFonts w:ascii="Times New Roman" w:hAnsi="Times New Roman" w:cs="Times New Roman"/>
          <w:sz w:val="24"/>
          <w:szCs w:val="24"/>
        </w:rPr>
        <w:t>1.Для обучающегося по АОП — указать коррекционно-развивающие курсы,</w:t>
      </w:r>
      <w:r w:rsidR="00E343EE">
        <w:rPr>
          <w:rFonts w:ascii="Times New Roman" w:hAnsi="Times New Roman" w:cs="Times New Roman"/>
          <w:sz w:val="24"/>
          <w:szCs w:val="24"/>
        </w:rPr>
        <w:t xml:space="preserve"> </w:t>
      </w:r>
      <w:r w:rsidRPr="00A47D8D">
        <w:rPr>
          <w:rFonts w:ascii="Times New Roman" w:hAnsi="Times New Roman" w:cs="Times New Roman"/>
          <w:sz w:val="24"/>
          <w:szCs w:val="24"/>
        </w:rPr>
        <w:t xml:space="preserve">динамику в коррекции нарушений; </w:t>
      </w:r>
    </w:p>
    <w:p w:rsidR="00A47D8D" w:rsidRPr="00A47D8D" w:rsidRDefault="00A47D8D" w:rsidP="00E343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D">
        <w:rPr>
          <w:rFonts w:ascii="Times New Roman" w:hAnsi="Times New Roman" w:cs="Times New Roman"/>
          <w:sz w:val="24"/>
          <w:szCs w:val="24"/>
        </w:rPr>
        <w:t xml:space="preserve">2.Приложением </w:t>
      </w:r>
      <w:r w:rsidR="00E343EE">
        <w:rPr>
          <w:rFonts w:ascii="Times New Roman" w:hAnsi="Times New Roman" w:cs="Times New Roman"/>
          <w:sz w:val="24"/>
          <w:szCs w:val="24"/>
        </w:rPr>
        <w:t>к Представлению для школьников (</w:t>
      </w:r>
      <w:r w:rsidRPr="00A47D8D">
        <w:rPr>
          <w:rFonts w:ascii="Times New Roman" w:hAnsi="Times New Roman" w:cs="Times New Roman"/>
          <w:sz w:val="24"/>
          <w:szCs w:val="24"/>
        </w:rPr>
        <w:t>является табель</w:t>
      </w:r>
      <w:r w:rsidR="00E343EE">
        <w:rPr>
          <w:rFonts w:ascii="Times New Roman" w:hAnsi="Times New Roman" w:cs="Times New Roman"/>
          <w:sz w:val="24"/>
          <w:szCs w:val="24"/>
        </w:rPr>
        <w:t xml:space="preserve"> </w:t>
      </w:r>
      <w:r w:rsidRPr="00A47D8D">
        <w:rPr>
          <w:rFonts w:ascii="Times New Roman" w:hAnsi="Times New Roman" w:cs="Times New Roman"/>
          <w:sz w:val="24"/>
          <w:szCs w:val="24"/>
        </w:rPr>
        <w:t>успеваемости, заверенный личной подписью руководителя образовательной</w:t>
      </w:r>
      <w:r w:rsidR="00E343EE">
        <w:rPr>
          <w:rFonts w:ascii="Times New Roman" w:hAnsi="Times New Roman" w:cs="Times New Roman"/>
          <w:sz w:val="24"/>
          <w:szCs w:val="24"/>
        </w:rPr>
        <w:t xml:space="preserve"> </w:t>
      </w:r>
      <w:r w:rsidRPr="00A47D8D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</w:t>
      </w:r>
      <w:r w:rsidR="00E343EE">
        <w:rPr>
          <w:rFonts w:ascii="Times New Roman" w:hAnsi="Times New Roman" w:cs="Times New Roman"/>
          <w:sz w:val="24"/>
          <w:szCs w:val="24"/>
        </w:rPr>
        <w:t>)</w:t>
      </w:r>
      <w:r w:rsidRPr="00A47D8D">
        <w:rPr>
          <w:rFonts w:ascii="Times New Roman" w:hAnsi="Times New Roman" w:cs="Times New Roman"/>
          <w:sz w:val="24"/>
          <w:szCs w:val="24"/>
        </w:rPr>
        <w:t>;</w:t>
      </w:r>
    </w:p>
    <w:p w:rsidR="00A47D8D" w:rsidRPr="00A47D8D" w:rsidRDefault="00A47D8D" w:rsidP="00E343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D">
        <w:rPr>
          <w:rFonts w:ascii="Times New Roman" w:hAnsi="Times New Roman" w:cs="Times New Roman"/>
          <w:sz w:val="24"/>
          <w:szCs w:val="24"/>
        </w:rPr>
        <w:t>3.Представление заверяется личной подписью руководителя образовательной</w:t>
      </w:r>
      <w:r w:rsidR="00E343EE">
        <w:rPr>
          <w:rFonts w:ascii="Times New Roman" w:hAnsi="Times New Roman" w:cs="Times New Roman"/>
          <w:sz w:val="24"/>
          <w:szCs w:val="24"/>
        </w:rPr>
        <w:t xml:space="preserve"> </w:t>
      </w:r>
      <w:r w:rsidRPr="00A47D8D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A47D8D" w:rsidRPr="00A47D8D" w:rsidRDefault="00A47D8D" w:rsidP="00E343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D">
        <w:rPr>
          <w:rFonts w:ascii="Times New Roman" w:hAnsi="Times New Roman" w:cs="Times New Roman"/>
          <w:sz w:val="24"/>
          <w:szCs w:val="24"/>
        </w:rPr>
        <w:t>4.Представление может быть дополнено исходя из индивидуальных</w:t>
      </w:r>
      <w:r w:rsidR="00E343EE">
        <w:rPr>
          <w:rFonts w:ascii="Times New Roman" w:hAnsi="Times New Roman" w:cs="Times New Roman"/>
          <w:sz w:val="24"/>
          <w:szCs w:val="24"/>
        </w:rPr>
        <w:t xml:space="preserve"> </w:t>
      </w:r>
      <w:r w:rsidRPr="00A47D8D">
        <w:rPr>
          <w:rFonts w:ascii="Times New Roman" w:hAnsi="Times New Roman" w:cs="Times New Roman"/>
          <w:sz w:val="24"/>
          <w:szCs w:val="24"/>
        </w:rPr>
        <w:t>особенностей обучающегося.</w:t>
      </w:r>
    </w:p>
    <w:p w:rsidR="00470B2F" w:rsidRDefault="00A47D8D" w:rsidP="00E343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D">
        <w:rPr>
          <w:rFonts w:ascii="Times New Roman" w:hAnsi="Times New Roman" w:cs="Times New Roman"/>
          <w:sz w:val="24"/>
          <w:szCs w:val="24"/>
        </w:rPr>
        <w:t>5.В отсутствие в образовательной организации психолого-педагогического</w:t>
      </w:r>
      <w:r w:rsidR="00E343EE">
        <w:rPr>
          <w:rFonts w:ascii="Times New Roman" w:hAnsi="Times New Roman" w:cs="Times New Roman"/>
          <w:sz w:val="24"/>
          <w:szCs w:val="24"/>
        </w:rPr>
        <w:t xml:space="preserve"> </w:t>
      </w:r>
      <w:r w:rsidRPr="00A47D8D">
        <w:rPr>
          <w:rFonts w:ascii="Times New Roman" w:hAnsi="Times New Roman" w:cs="Times New Roman"/>
          <w:sz w:val="24"/>
          <w:szCs w:val="24"/>
        </w:rPr>
        <w:t>консилиума, Представление готовится педаг</w:t>
      </w:r>
      <w:r w:rsidR="00E343EE">
        <w:rPr>
          <w:rFonts w:ascii="Times New Roman" w:hAnsi="Times New Roman" w:cs="Times New Roman"/>
          <w:sz w:val="24"/>
          <w:szCs w:val="24"/>
        </w:rPr>
        <w:t>огом или специалистом психолого-</w:t>
      </w:r>
      <w:r w:rsidRPr="00A47D8D">
        <w:rPr>
          <w:rFonts w:ascii="Times New Roman" w:hAnsi="Times New Roman" w:cs="Times New Roman"/>
          <w:sz w:val="24"/>
          <w:szCs w:val="24"/>
        </w:rPr>
        <w:t>педагогического профиля, в динамике на</w:t>
      </w:r>
      <w:r w:rsidR="00E343EE">
        <w:rPr>
          <w:rFonts w:ascii="Times New Roman" w:hAnsi="Times New Roman" w:cs="Times New Roman"/>
          <w:sz w:val="24"/>
          <w:szCs w:val="24"/>
        </w:rPr>
        <w:t>блюдающим ребенка (воспитатель/</w:t>
      </w:r>
      <w:r w:rsidRPr="00A47D8D">
        <w:rPr>
          <w:rFonts w:ascii="Times New Roman" w:hAnsi="Times New Roman" w:cs="Times New Roman"/>
          <w:sz w:val="24"/>
          <w:szCs w:val="24"/>
        </w:rPr>
        <w:t>учитель</w:t>
      </w:r>
      <w:r w:rsidR="00E343EE">
        <w:rPr>
          <w:rFonts w:ascii="Times New Roman" w:hAnsi="Times New Roman" w:cs="Times New Roman"/>
          <w:sz w:val="24"/>
          <w:szCs w:val="24"/>
        </w:rPr>
        <w:t xml:space="preserve">/ </w:t>
      </w:r>
      <w:r w:rsidRPr="00A47D8D">
        <w:rPr>
          <w:rFonts w:ascii="Times New Roman" w:hAnsi="Times New Roman" w:cs="Times New Roman"/>
          <w:sz w:val="24"/>
          <w:szCs w:val="24"/>
        </w:rPr>
        <w:t>начальных классов/ классный руководитель/ мастер производственного обучения</w:t>
      </w:r>
      <w:r w:rsidR="00E3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/психолог/дефектолог). </w:t>
      </w:r>
    </w:p>
    <w:p w:rsidR="00E343EE" w:rsidRDefault="00E343EE" w:rsidP="00E343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3EE" w:rsidRPr="00A011B6" w:rsidRDefault="00E343EE" w:rsidP="00E343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3EE" w:rsidRPr="00A0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10"/>
    <w:rsid w:val="0032071A"/>
    <w:rsid w:val="00470B2F"/>
    <w:rsid w:val="00472E10"/>
    <w:rsid w:val="00A011B6"/>
    <w:rsid w:val="00A47D8D"/>
    <w:rsid w:val="00B27A04"/>
    <w:rsid w:val="00D45838"/>
    <w:rsid w:val="00DB23A1"/>
    <w:rsid w:val="00E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C437C-5D2B-435B-9C0A-885719A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2020-03-25T08:38:00Z</dcterms:created>
  <dcterms:modified xsi:type="dcterms:W3CDTF">2020-03-26T01:31:00Z</dcterms:modified>
</cp:coreProperties>
</file>